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05" w:rsidRDefault="00F05405" w:rsidP="00F05405">
      <w:pPr>
        <w:pStyle w:val="paragraphe"/>
        <w:spacing w:after="120"/>
        <w:jc w:val="center"/>
        <w:rPr>
          <w:rStyle w:val="Emphaseple2"/>
        </w:rPr>
      </w:pPr>
      <w:r>
        <w:rPr>
          <w:rStyle w:val="Emphaseple2"/>
        </w:rPr>
        <w:t>Annexe 1:</w:t>
      </w:r>
    </w:p>
    <w:p w:rsidR="00F05405" w:rsidRDefault="00F05405" w:rsidP="00F05405">
      <w:pPr>
        <w:pStyle w:val="paragraphe"/>
        <w:spacing w:after="120"/>
        <w:jc w:val="center"/>
      </w:pPr>
      <w:r>
        <w:rPr>
          <w:b/>
          <w:bCs/>
        </w:rPr>
        <w:t>Formulaire de candidature</w:t>
      </w:r>
    </w:p>
    <w:p w:rsidR="00F05405" w:rsidRDefault="00F05405" w:rsidP="00F05405">
      <w:pPr>
        <w:pStyle w:val="paragraphe"/>
        <w:spacing w:after="120"/>
        <w:jc w:val="center"/>
        <w:rPr>
          <w:b/>
          <w:bCs/>
        </w:rPr>
      </w:pPr>
      <w:r>
        <w:rPr>
          <w:b/>
          <w:bCs/>
        </w:rPr>
        <w:t>Engagement du candidat</w:t>
      </w:r>
    </w:p>
    <w:p w:rsidR="00F05405" w:rsidRDefault="00F05405" w:rsidP="00F05405">
      <w:pPr>
        <w:pStyle w:val="paragraphe"/>
        <w:spacing w:after="120"/>
        <w:rPr>
          <w:b/>
          <w:bCs/>
        </w:rPr>
      </w:pPr>
    </w:p>
    <w:p w:rsidR="00F05405" w:rsidRDefault="00F05405" w:rsidP="00F05405">
      <w:pPr>
        <w:pStyle w:val="paragraphe"/>
        <w:tabs>
          <w:tab w:val="left" w:pos="360"/>
        </w:tabs>
        <w:rPr>
          <w:b/>
          <w:bCs/>
        </w:rPr>
      </w:pPr>
    </w:p>
    <w:p w:rsidR="00F05405" w:rsidRDefault="00F05405" w:rsidP="00F05405">
      <w:pPr>
        <w:pStyle w:val="paragraphe"/>
        <w:tabs>
          <w:tab w:val="left" w:pos="284"/>
        </w:tabs>
      </w:pPr>
    </w:p>
    <w:p w:rsidR="00F05405" w:rsidRDefault="00F05405" w:rsidP="00F05405">
      <w:pPr>
        <w:pStyle w:val="paragraphe"/>
        <w:tabs>
          <w:tab w:val="left" w:pos="284"/>
        </w:tabs>
      </w:pPr>
      <w:r>
        <w:t>Nom du candidat :</w:t>
      </w:r>
    </w:p>
    <w:p w:rsidR="00F05405" w:rsidRDefault="00F05405" w:rsidP="00F05405">
      <w:pPr>
        <w:pStyle w:val="paragraphe"/>
        <w:tabs>
          <w:tab w:val="left" w:pos="284"/>
        </w:tabs>
        <w:spacing w:before="240"/>
      </w:pPr>
      <w:r>
        <w:tab/>
        <w:t>____________________________________________________________________</w:t>
      </w:r>
    </w:p>
    <w:p w:rsidR="00F05405" w:rsidRDefault="00F05405" w:rsidP="00F05405">
      <w:pPr>
        <w:pStyle w:val="paragraphe"/>
        <w:tabs>
          <w:tab w:val="left" w:pos="284"/>
        </w:tabs>
        <w:spacing w:before="240"/>
      </w:pPr>
    </w:p>
    <w:p w:rsidR="00F05405" w:rsidRDefault="00F05405" w:rsidP="00F05405">
      <w:pPr>
        <w:pStyle w:val="paragraphe"/>
        <w:tabs>
          <w:tab w:val="left" w:pos="284"/>
        </w:tabs>
        <w:spacing w:before="240"/>
      </w:pPr>
      <w:r>
        <w:t>Adresse du candidat :</w:t>
      </w:r>
    </w:p>
    <w:p w:rsidR="00F05405" w:rsidRDefault="00F05405" w:rsidP="00F05405">
      <w:pPr>
        <w:pStyle w:val="paragraphe"/>
        <w:tabs>
          <w:tab w:val="left" w:pos="284"/>
        </w:tabs>
        <w:spacing w:before="240"/>
      </w:pPr>
      <w:r>
        <w:tab/>
        <w:t>____________________________________________________________________</w:t>
      </w:r>
    </w:p>
    <w:p w:rsidR="00F05405" w:rsidRDefault="00F05405" w:rsidP="00F05405">
      <w:pPr>
        <w:pStyle w:val="paragraphe"/>
        <w:tabs>
          <w:tab w:val="left" w:pos="284"/>
        </w:tabs>
      </w:pPr>
      <w:r>
        <w:tab/>
        <w:t>____________________________________________________________________</w:t>
      </w:r>
    </w:p>
    <w:p w:rsidR="00F05405" w:rsidRDefault="00F05405" w:rsidP="00F05405">
      <w:pPr>
        <w:pStyle w:val="paragraphe"/>
        <w:tabs>
          <w:tab w:val="left" w:pos="284"/>
        </w:tabs>
      </w:pPr>
      <w:r>
        <w:tab/>
        <w:t>____________________________________________________________________</w:t>
      </w:r>
    </w:p>
    <w:p w:rsidR="00F05405" w:rsidRDefault="00F05405" w:rsidP="00F05405">
      <w:pPr>
        <w:pStyle w:val="paragraphe"/>
        <w:tabs>
          <w:tab w:val="left" w:pos="284"/>
        </w:tabs>
      </w:pPr>
    </w:p>
    <w:p w:rsidR="00F05405" w:rsidRDefault="00F05405" w:rsidP="00F05405">
      <w:pPr>
        <w:pStyle w:val="paragraphe"/>
        <w:tabs>
          <w:tab w:val="left" w:pos="284"/>
        </w:tabs>
      </w:pPr>
      <w:r>
        <w:t>Nous soussigné(e)s, après avoir pris connaissance du cahier des charges de l’appel d’offres portant sur la désignation de fournisseurs assurant la continuité de fourniture à la fin des offres de marché transitoires de gaz et d'électricité, avons complété et fourni l’ensemble des informations et documents demandés, conformément aux dispositions du cahier des charges, ce qui représente notre dossier de candidature. Nous certifions que toute information fournie et affirmation faite sont véridiques et acceptons d’être lié(e)s par les représentations, termes et conditions contenus dans le présent dossier. Nous nous engageons à constituer une garantie d’exécution en cas de sélection d’une de nos offres.</w:t>
      </w:r>
    </w:p>
    <w:p w:rsidR="00F05405" w:rsidRDefault="00F05405" w:rsidP="00F05405">
      <w:pPr>
        <w:pStyle w:val="paragraphe"/>
        <w:tabs>
          <w:tab w:val="left" w:pos="284"/>
        </w:tabs>
      </w:pPr>
    </w:p>
    <w:p w:rsidR="00F05405" w:rsidRDefault="00F05405" w:rsidP="00F05405">
      <w:pPr>
        <w:pStyle w:val="paragraphe"/>
        <w:tabs>
          <w:tab w:val="left" w:pos="284"/>
        </w:tabs>
      </w:pPr>
    </w:p>
    <w:p w:rsidR="00F05405" w:rsidRDefault="00F05405" w:rsidP="00F05405">
      <w:pPr>
        <w:pStyle w:val="paragraphe"/>
        <w:tabs>
          <w:tab w:val="left" w:pos="284"/>
        </w:tabs>
        <w:ind w:left="2399"/>
      </w:pPr>
      <w:r>
        <w:t>___________________________</w:t>
      </w:r>
      <w:r>
        <w:tab/>
        <w:t>________________</w:t>
      </w:r>
    </w:p>
    <w:p w:rsidR="00F05405" w:rsidRDefault="00F05405" w:rsidP="00F05405">
      <w:pPr>
        <w:pStyle w:val="paragraphe"/>
        <w:tabs>
          <w:tab w:val="left" w:pos="284"/>
        </w:tabs>
        <w:ind w:left="2399"/>
        <w:rPr>
          <w:b/>
          <w:bCs/>
        </w:rPr>
      </w:pPr>
      <w:r>
        <w:rPr>
          <w:b/>
          <w:bCs/>
        </w:rPr>
        <w:t>Signature du représentant officiel</w:t>
      </w:r>
      <w:r>
        <w:rPr>
          <w:b/>
          <w:bCs/>
        </w:rPr>
        <w:tab/>
      </w:r>
      <w:r>
        <w:rPr>
          <w:b/>
          <w:bCs/>
        </w:rPr>
        <w:tab/>
        <w:t>Date</w:t>
      </w:r>
    </w:p>
    <w:p w:rsidR="00F05405" w:rsidRDefault="00F05405" w:rsidP="00F05405">
      <w:pPr>
        <w:pStyle w:val="paragraphe"/>
        <w:tabs>
          <w:tab w:val="left" w:pos="284"/>
        </w:tabs>
        <w:ind w:left="2399"/>
      </w:pPr>
      <w:r>
        <w:t>___________________________</w:t>
      </w:r>
    </w:p>
    <w:p w:rsidR="00F05405" w:rsidRDefault="00F05405" w:rsidP="00F05405">
      <w:pPr>
        <w:pStyle w:val="paragraphe"/>
        <w:tabs>
          <w:tab w:val="left" w:pos="284"/>
        </w:tabs>
        <w:ind w:left="2399"/>
        <w:rPr>
          <w:b/>
          <w:bCs/>
        </w:rPr>
      </w:pPr>
      <w:r>
        <w:rPr>
          <w:b/>
          <w:bCs/>
        </w:rPr>
        <w:t>Nom (en caractères d’imprimerie)</w:t>
      </w:r>
    </w:p>
    <w:p w:rsidR="00F05405" w:rsidRDefault="00F05405" w:rsidP="00F05405">
      <w:pPr>
        <w:pStyle w:val="paragraphe"/>
        <w:tabs>
          <w:tab w:val="left" w:pos="284"/>
        </w:tabs>
        <w:ind w:left="2399"/>
      </w:pPr>
      <w:r>
        <w:t>_____________________________________________</w:t>
      </w:r>
    </w:p>
    <w:p w:rsidR="00F05405" w:rsidRDefault="00F05405" w:rsidP="00F05405">
      <w:pPr>
        <w:pStyle w:val="paragraphe"/>
        <w:tabs>
          <w:tab w:val="left" w:pos="284"/>
        </w:tabs>
        <w:ind w:left="2399"/>
        <w:rPr>
          <w:b/>
          <w:bCs/>
        </w:rPr>
      </w:pPr>
      <w:r>
        <w:rPr>
          <w:b/>
          <w:bCs/>
        </w:rPr>
        <w:t>Titre du représentant officiel autorisé à signer</w:t>
      </w:r>
    </w:p>
    <w:p w:rsidR="00F05405" w:rsidRDefault="00F05405" w:rsidP="00F05405">
      <w:pPr>
        <w:pStyle w:val="paragraphe"/>
        <w:tabs>
          <w:tab w:val="left" w:pos="284"/>
        </w:tabs>
      </w:pPr>
    </w:p>
    <w:p w:rsidR="00F05405" w:rsidRDefault="00F05405" w:rsidP="00F05405">
      <w:pPr>
        <w:pStyle w:val="paragraphe"/>
        <w:tabs>
          <w:tab w:val="left" w:pos="284"/>
        </w:tabs>
      </w:pPr>
    </w:p>
    <w:p w:rsidR="00F05405" w:rsidRDefault="00F05405" w:rsidP="00F05405">
      <w:pPr>
        <w:pStyle w:val="paragraphe"/>
        <w:tabs>
          <w:tab w:val="left" w:pos="284"/>
        </w:tabs>
      </w:pPr>
    </w:p>
    <w:p w:rsidR="00F05405" w:rsidRDefault="00F05405" w:rsidP="00F05405">
      <w:pPr>
        <w:pStyle w:val="paragraphe"/>
        <w:tabs>
          <w:tab w:val="left" w:pos="284"/>
        </w:tabs>
      </w:pPr>
      <w:r>
        <w:t>Si le représentant officiel n’est pas le candidat ou le représentant légal de l’entreprise candidate, joindre une délégation de signature accordée par le représentant légal.</w:t>
      </w:r>
    </w:p>
    <w:p w:rsidR="00F05405" w:rsidRDefault="00F05405" w:rsidP="00F05405">
      <w:pPr>
        <w:pStyle w:val="paragraphe"/>
        <w:tabs>
          <w:tab w:val="left" w:pos="284"/>
        </w:tabs>
        <w:rPr>
          <w:highlight w:val="yellow"/>
        </w:rPr>
      </w:pPr>
    </w:p>
    <w:p w:rsidR="00F05405" w:rsidRDefault="00F05405" w:rsidP="00F05405">
      <w:pPr>
        <w:pStyle w:val="paragraphe"/>
        <w:spacing w:after="120"/>
        <w:jc w:val="center"/>
        <w:rPr>
          <w:b/>
          <w:bCs/>
        </w:rPr>
      </w:pPr>
      <w:r>
        <w:rPr>
          <w:b/>
          <w:bCs/>
          <w:highlight w:val="yellow"/>
        </w:rPr>
        <w:br w:type="page"/>
      </w:r>
      <w:r>
        <w:rPr>
          <w:b/>
          <w:bCs/>
        </w:rPr>
        <w:lastRenderedPageBreak/>
        <w:t>Annexe 1</w:t>
      </w:r>
    </w:p>
    <w:p w:rsidR="00F05405" w:rsidRDefault="00F05405" w:rsidP="00F05405">
      <w:pPr>
        <w:pStyle w:val="paragraphe"/>
        <w:spacing w:after="120"/>
        <w:jc w:val="center"/>
        <w:rPr>
          <w:b/>
          <w:bCs/>
        </w:rPr>
      </w:pPr>
      <w:r>
        <w:rPr>
          <w:b/>
          <w:bCs/>
        </w:rPr>
        <w:t>Formulaire de candidature</w:t>
      </w:r>
    </w:p>
    <w:p w:rsidR="00F05405" w:rsidRDefault="00F05405" w:rsidP="00F05405">
      <w:pPr>
        <w:pStyle w:val="paragraphe"/>
        <w:spacing w:after="120"/>
        <w:jc w:val="center"/>
        <w:rPr>
          <w:b/>
          <w:bCs/>
        </w:rPr>
      </w:pPr>
      <w:r>
        <w:rPr>
          <w:b/>
          <w:bCs/>
        </w:rPr>
        <w:t>Renseignements administratifs</w:t>
      </w:r>
    </w:p>
    <w:p w:rsidR="00F05405" w:rsidRDefault="00F05405" w:rsidP="00F05405">
      <w:pPr>
        <w:pStyle w:val="paragraphe"/>
        <w:spacing w:after="120"/>
        <w:rPr>
          <w:b/>
          <w:bCs/>
          <w:highlight w:val="yellow"/>
        </w:rPr>
      </w:pPr>
    </w:p>
    <w:tbl>
      <w:tblPr>
        <w:tblW w:w="9570" w:type="dxa"/>
        <w:tblInd w:w="70" w:type="dxa"/>
        <w:tblLayout w:type="fixed"/>
        <w:tblCellMar>
          <w:left w:w="70" w:type="dxa"/>
          <w:right w:w="70" w:type="dxa"/>
        </w:tblCellMar>
        <w:tblLook w:val="04A0" w:firstRow="1" w:lastRow="0" w:firstColumn="1" w:lastColumn="0" w:noHBand="0" w:noVBand="1"/>
      </w:tblPr>
      <w:tblGrid>
        <w:gridCol w:w="4040"/>
        <w:gridCol w:w="5530"/>
      </w:tblGrid>
      <w:tr w:rsidR="00F05405" w:rsidTr="00F05405">
        <w:tc>
          <w:tcPr>
            <w:tcW w:w="4039" w:type="dxa"/>
            <w:hideMark/>
          </w:tcPr>
          <w:p w:rsidR="00F05405" w:rsidRDefault="00F05405">
            <w:pPr>
              <w:spacing w:before="240"/>
              <w:jc w:val="both"/>
            </w:pPr>
            <w:r>
              <w:t>Nom du candidat :</w:t>
            </w:r>
          </w:p>
        </w:tc>
        <w:tc>
          <w:tcPr>
            <w:tcW w:w="5529" w:type="dxa"/>
            <w:hideMark/>
          </w:tcPr>
          <w:p w:rsidR="00F05405" w:rsidRDefault="00F05405">
            <w:pPr>
              <w:spacing w:before="240"/>
              <w:jc w:val="both"/>
            </w:pPr>
            <w:r>
              <w:t>___________________________________________</w:t>
            </w:r>
          </w:p>
          <w:p w:rsidR="00F05405" w:rsidRDefault="00F05405">
            <w:pPr>
              <w:spacing w:before="240"/>
              <w:jc w:val="both"/>
            </w:pPr>
            <w:r>
              <w:t>___________________________________________</w:t>
            </w:r>
          </w:p>
        </w:tc>
      </w:tr>
      <w:tr w:rsidR="00F05405" w:rsidTr="00F05405">
        <w:tc>
          <w:tcPr>
            <w:tcW w:w="4039" w:type="dxa"/>
            <w:hideMark/>
          </w:tcPr>
          <w:p w:rsidR="00F05405" w:rsidRDefault="00F05405">
            <w:pPr>
              <w:spacing w:before="240"/>
              <w:jc w:val="both"/>
            </w:pPr>
            <w:r>
              <w:t>Numéro SIREN ou SIRET :</w:t>
            </w:r>
            <w:r>
              <w:br/>
            </w:r>
          </w:p>
        </w:tc>
        <w:tc>
          <w:tcPr>
            <w:tcW w:w="5529" w:type="dxa"/>
            <w:hideMark/>
          </w:tcPr>
          <w:p w:rsidR="00F05405" w:rsidRDefault="00F05405">
            <w:pPr>
              <w:spacing w:before="240"/>
              <w:jc w:val="both"/>
            </w:pPr>
            <w:r>
              <w:t>___________________________________________</w:t>
            </w:r>
          </w:p>
        </w:tc>
      </w:tr>
      <w:tr w:rsidR="00F05405" w:rsidTr="00F05405">
        <w:tc>
          <w:tcPr>
            <w:tcW w:w="4039" w:type="dxa"/>
          </w:tcPr>
          <w:p w:rsidR="00F05405" w:rsidRDefault="00F05405">
            <w:pPr>
              <w:spacing w:before="240"/>
              <w:jc w:val="both"/>
            </w:pPr>
            <w:r>
              <w:t>Adresse :</w:t>
            </w:r>
          </w:p>
          <w:p w:rsidR="00F05405" w:rsidRDefault="00F05405">
            <w:pPr>
              <w:spacing w:before="240"/>
              <w:jc w:val="both"/>
            </w:pPr>
          </w:p>
          <w:p w:rsidR="00F05405" w:rsidRDefault="00F05405">
            <w:pPr>
              <w:spacing w:before="240"/>
              <w:jc w:val="both"/>
            </w:pPr>
          </w:p>
        </w:tc>
        <w:tc>
          <w:tcPr>
            <w:tcW w:w="5529" w:type="dxa"/>
          </w:tcPr>
          <w:p w:rsidR="00F05405" w:rsidRDefault="00F05405">
            <w:pPr>
              <w:spacing w:before="240"/>
              <w:jc w:val="both"/>
            </w:pPr>
            <w:r>
              <w:t>___________________________________________</w:t>
            </w:r>
          </w:p>
          <w:p w:rsidR="00F05405" w:rsidRDefault="00F05405">
            <w:pPr>
              <w:spacing w:before="240"/>
              <w:jc w:val="both"/>
            </w:pPr>
            <w:r>
              <w:t>___________________________________________</w:t>
            </w:r>
          </w:p>
          <w:p w:rsidR="00F05405" w:rsidRDefault="00F05405">
            <w:pPr>
              <w:spacing w:before="240"/>
              <w:jc w:val="both"/>
            </w:pPr>
            <w:r>
              <w:t>___________________________________________</w:t>
            </w:r>
          </w:p>
          <w:p w:rsidR="00F05405" w:rsidRDefault="00F05405">
            <w:pPr>
              <w:spacing w:before="240"/>
              <w:jc w:val="both"/>
            </w:pPr>
          </w:p>
        </w:tc>
      </w:tr>
      <w:tr w:rsidR="00F05405" w:rsidTr="00F05405">
        <w:tc>
          <w:tcPr>
            <w:tcW w:w="4039" w:type="dxa"/>
          </w:tcPr>
          <w:p w:rsidR="00F05405" w:rsidRDefault="00F05405">
            <w:pPr>
              <w:pStyle w:val="En-tte"/>
              <w:tabs>
                <w:tab w:val="left" w:pos="708"/>
              </w:tabs>
              <w:spacing w:before="240"/>
              <w:jc w:val="both"/>
            </w:pPr>
            <w:r>
              <w:t>Nom du représentant légal </w:t>
            </w:r>
            <w:proofErr w:type="gramStart"/>
            <w:r>
              <w:t>:</w:t>
            </w:r>
            <w:proofErr w:type="gramEnd"/>
            <w:r>
              <w:br/>
              <w:t>(tel que désigné par les statuts)</w:t>
            </w:r>
          </w:p>
          <w:p w:rsidR="00F05405" w:rsidRDefault="00F05405">
            <w:pPr>
              <w:spacing w:before="240"/>
              <w:jc w:val="both"/>
            </w:pPr>
            <w:r>
              <w:t>Titre du représentant légal :</w:t>
            </w:r>
          </w:p>
          <w:p w:rsidR="00F05405" w:rsidRDefault="00F05405">
            <w:pPr>
              <w:spacing w:before="240"/>
              <w:jc w:val="both"/>
            </w:pPr>
          </w:p>
        </w:tc>
        <w:tc>
          <w:tcPr>
            <w:tcW w:w="5529" w:type="dxa"/>
            <w:hideMark/>
          </w:tcPr>
          <w:p w:rsidR="00F05405" w:rsidRDefault="00F05405">
            <w:pPr>
              <w:spacing w:before="240"/>
              <w:jc w:val="both"/>
            </w:pPr>
            <w:r>
              <w:t>___________________________________________</w:t>
            </w:r>
            <w:r>
              <w:br/>
            </w:r>
          </w:p>
          <w:p w:rsidR="00F05405" w:rsidRDefault="00F05405">
            <w:pPr>
              <w:spacing w:before="240"/>
              <w:jc w:val="both"/>
            </w:pPr>
            <w:r>
              <w:t>___________________________________________</w:t>
            </w:r>
          </w:p>
        </w:tc>
      </w:tr>
      <w:tr w:rsidR="00F05405" w:rsidTr="00F05405">
        <w:trPr>
          <w:cantSplit/>
        </w:trPr>
        <w:tc>
          <w:tcPr>
            <w:tcW w:w="9568" w:type="dxa"/>
            <w:gridSpan w:val="2"/>
            <w:hideMark/>
          </w:tcPr>
          <w:p w:rsidR="00F05405" w:rsidRDefault="00F05405">
            <w:pPr>
              <w:pStyle w:val="En-tte"/>
              <w:tabs>
                <w:tab w:val="left" w:pos="708"/>
              </w:tabs>
              <w:spacing w:before="240" w:after="240"/>
              <w:jc w:val="both"/>
              <w:rPr>
                <w:b/>
                <w:bCs/>
              </w:rPr>
            </w:pPr>
            <w:r>
              <w:rPr>
                <w:b/>
                <w:bCs/>
              </w:rPr>
              <w:t>Adresse de contact</w:t>
            </w:r>
          </w:p>
        </w:tc>
      </w:tr>
      <w:tr w:rsidR="00F05405" w:rsidTr="00F05405">
        <w:tc>
          <w:tcPr>
            <w:tcW w:w="4039" w:type="dxa"/>
          </w:tcPr>
          <w:p w:rsidR="00F05405" w:rsidRDefault="00F05405">
            <w:pPr>
              <w:spacing w:before="240"/>
              <w:jc w:val="both"/>
            </w:pPr>
            <w:r>
              <w:t>Nom du contact :</w:t>
            </w:r>
          </w:p>
          <w:p w:rsidR="00F05405" w:rsidRDefault="00F05405">
            <w:pPr>
              <w:spacing w:before="240"/>
              <w:jc w:val="both"/>
            </w:pPr>
            <w:r>
              <w:t>Titre :</w:t>
            </w:r>
          </w:p>
          <w:p w:rsidR="00F05405" w:rsidRDefault="00F05405">
            <w:pPr>
              <w:spacing w:before="240"/>
              <w:jc w:val="both"/>
            </w:pPr>
          </w:p>
        </w:tc>
        <w:tc>
          <w:tcPr>
            <w:tcW w:w="5529" w:type="dxa"/>
            <w:hideMark/>
          </w:tcPr>
          <w:p w:rsidR="00F05405" w:rsidRDefault="00F05405">
            <w:pPr>
              <w:spacing w:before="240"/>
              <w:jc w:val="both"/>
            </w:pPr>
            <w:r>
              <w:t>___________________________________________</w:t>
            </w:r>
          </w:p>
          <w:p w:rsidR="00F05405" w:rsidRDefault="00F05405">
            <w:pPr>
              <w:spacing w:before="240"/>
              <w:jc w:val="both"/>
            </w:pPr>
            <w:r>
              <w:t>___________________________________________</w:t>
            </w:r>
          </w:p>
        </w:tc>
      </w:tr>
      <w:tr w:rsidR="00F05405" w:rsidTr="00F05405">
        <w:tc>
          <w:tcPr>
            <w:tcW w:w="4039" w:type="dxa"/>
          </w:tcPr>
          <w:p w:rsidR="00F05405" w:rsidRDefault="00F05405">
            <w:pPr>
              <w:spacing w:before="240"/>
              <w:jc w:val="both"/>
            </w:pPr>
            <w:r>
              <w:t>Adresse de contact :</w:t>
            </w:r>
          </w:p>
          <w:p w:rsidR="00F05405" w:rsidRDefault="00F05405">
            <w:pPr>
              <w:spacing w:before="240"/>
              <w:jc w:val="both"/>
            </w:pPr>
          </w:p>
          <w:p w:rsidR="00F05405" w:rsidRDefault="00F05405">
            <w:pPr>
              <w:spacing w:before="240"/>
              <w:jc w:val="both"/>
            </w:pPr>
          </w:p>
        </w:tc>
        <w:tc>
          <w:tcPr>
            <w:tcW w:w="5529" w:type="dxa"/>
            <w:hideMark/>
          </w:tcPr>
          <w:p w:rsidR="00F05405" w:rsidRDefault="00F05405">
            <w:pPr>
              <w:spacing w:before="240"/>
              <w:jc w:val="both"/>
            </w:pPr>
            <w:r>
              <w:t>___________________________________________</w:t>
            </w:r>
          </w:p>
          <w:p w:rsidR="00F05405" w:rsidRDefault="00F05405">
            <w:pPr>
              <w:spacing w:before="240"/>
              <w:jc w:val="both"/>
            </w:pPr>
            <w:r>
              <w:t>___________________________________________</w:t>
            </w:r>
          </w:p>
          <w:p w:rsidR="00F05405" w:rsidRDefault="00F05405">
            <w:pPr>
              <w:spacing w:before="240"/>
              <w:jc w:val="both"/>
            </w:pPr>
            <w:r>
              <w:t>___________________________________________</w:t>
            </w:r>
          </w:p>
        </w:tc>
      </w:tr>
      <w:tr w:rsidR="00F05405" w:rsidTr="00F05405">
        <w:tc>
          <w:tcPr>
            <w:tcW w:w="4039" w:type="dxa"/>
            <w:hideMark/>
          </w:tcPr>
          <w:p w:rsidR="00F05405" w:rsidRDefault="00F05405">
            <w:pPr>
              <w:spacing w:before="240"/>
              <w:jc w:val="both"/>
            </w:pPr>
            <w:r>
              <w:t>Téléphone :</w:t>
            </w:r>
          </w:p>
        </w:tc>
        <w:tc>
          <w:tcPr>
            <w:tcW w:w="5529" w:type="dxa"/>
            <w:hideMark/>
          </w:tcPr>
          <w:p w:rsidR="00F05405" w:rsidRDefault="00F05405">
            <w:pPr>
              <w:spacing w:before="240"/>
              <w:jc w:val="both"/>
            </w:pPr>
            <w:r>
              <w:t>___________________________________________</w:t>
            </w:r>
          </w:p>
        </w:tc>
      </w:tr>
    </w:tbl>
    <w:p w:rsidR="00F05405" w:rsidRDefault="00F05405" w:rsidP="00F05405">
      <w:pPr>
        <w:pStyle w:val="paragraphe"/>
        <w:spacing w:after="120"/>
      </w:pPr>
    </w:p>
    <w:p w:rsidR="00F05405" w:rsidRDefault="00F05405" w:rsidP="00F05405">
      <w:pPr>
        <w:pStyle w:val="Corpsdetexte"/>
      </w:pPr>
      <w:r>
        <w:t>Les changements intervenant sur ces informations doivent être notifiés par courrier à l’adresse suivante :</w:t>
      </w:r>
    </w:p>
    <w:p w:rsidR="00F05405" w:rsidRDefault="00F05405" w:rsidP="00F05405">
      <w:pPr>
        <w:pStyle w:val="Texte"/>
        <w:ind w:left="1134" w:right="0" w:firstLine="0"/>
      </w:pPr>
      <w:r>
        <w:t>Commission de régulation de l’énergie</w:t>
      </w:r>
    </w:p>
    <w:p w:rsidR="00F05405" w:rsidRDefault="00F05405" w:rsidP="00F05405">
      <w:pPr>
        <w:pStyle w:val="Texte"/>
        <w:spacing w:before="0"/>
        <w:ind w:left="1134" w:right="0" w:firstLine="0"/>
        <w:jc w:val="left"/>
      </w:pPr>
      <w:r>
        <w:t>15 rue Pasquier</w:t>
      </w:r>
    </w:p>
    <w:p w:rsidR="00F05405" w:rsidRDefault="00F05405" w:rsidP="00F05405">
      <w:pPr>
        <w:pStyle w:val="Texte"/>
        <w:spacing w:before="0"/>
        <w:ind w:left="1134" w:right="0" w:firstLine="0"/>
        <w:jc w:val="left"/>
      </w:pPr>
      <w:r>
        <w:t>75 379 PARIS Cedex 08</w:t>
      </w:r>
      <w:bookmarkStart w:id="0" w:name="_GoBack"/>
      <w:bookmarkEnd w:id="0"/>
    </w:p>
    <w:p w:rsidR="009D2066" w:rsidRDefault="00F05405"/>
    <w:sectPr w:rsidR="009D2066" w:rsidSect="00F05405">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05"/>
    <w:rsid w:val="00A10A7D"/>
    <w:rsid w:val="00AF1A59"/>
    <w:rsid w:val="00F054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0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5405"/>
    <w:pPr>
      <w:tabs>
        <w:tab w:val="center" w:pos="4536"/>
        <w:tab w:val="right" w:pos="9072"/>
      </w:tabs>
    </w:pPr>
  </w:style>
  <w:style w:type="character" w:customStyle="1" w:styleId="En-tteCar">
    <w:name w:val="En-tête Car"/>
    <w:basedOn w:val="Policepardfaut"/>
    <w:link w:val="En-tte"/>
    <w:uiPriority w:val="99"/>
    <w:rsid w:val="00F05405"/>
    <w:rPr>
      <w:rFonts w:ascii="Times New Roman" w:eastAsia="Times New Roman" w:hAnsi="Times New Roman" w:cs="Times New Roman"/>
      <w:sz w:val="24"/>
      <w:szCs w:val="24"/>
      <w:lang w:eastAsia="fr-FR"/>
    </w:rPr>
  </w:style>
  <w:style w:type="character" w:customStyle="1" w:styleId="CorpsdetexteCar">
    <w:name w:val="Corps de texte Car"/>
    <w:aliases w:val="bt Car1,bt wide Car1"/>
    <w:basedOn w:val="Policepardfaut"/>
    <w:link w:val="Corpsdetexte"/>
    <w:semiHidden/>
    <w:locked/>
    <w:rsid w:val="00F05405"/>
    <w:rPr>
      <w:sz w:val="24"/>
      <w:szCs w:val="24"/>
    </w:rPr>
  </w:style>
  <w:style w:type="paragraph" w:styleId="Corpsdetexte">
    <w:name w:val="Body Text"/>
    <w:aliases w:val="bt,bt wide"/>
    <w:basedOn w:val="Normal"/>
    <w:link w:val="CorpsdetexteCar"/>
    <w:semiHidden/>
    <w:unhideWhenUsed/>
    <w:rsid w:val="00F05405"/>
    <w:pPr>
      <w:jc w:val="both"/>
    </w:pPr>
    <w:rPr>
      <w:rFonts w:asciiTheme="minorHAnsi" w:eastAsiaTheme="minorHAnsi" w:hAnsiTheme="minorHAnsi" w:cstheme="minorBidi"/>
      <w:lang w:eastAsia="en-US"/>
    </w:rPr>
  </w:style>
  <w:style w:type="character" w:customStyle="1" w:styleId="CorpsdetexteCar1">
    <w:name w:val="Corps de texte Car1"/>
    <w:basedOn w:val="Policepardfaut"/>
    <w:uiPriority w:val="99"/>
    <w:semiHidden/>
    <w:rsid w:val="00F05405"/>
    <w:rPr>
      <w:rFonts w:ascii="Times New Roman" w:eastAsia="Times New Roman" w:hAnsi="Times New Roman" w:cs="Times New Roman"/>
      <w:sz w:val="24"/>
      <w:szCs w:val="24"/>
      <w:lang w:eastAsia="fr-FR"/>
    </w:rPr>
  </w:style>
  <w:style w:type="paragraph" w:customStyle="1" w:styleId="Texte">
    <w:name w:val="Texte"/>
    <w:basedOn w:val="Normal"/>
    <w:rsid w:val="00F05405"/>
    <w:pPr>
      <w:spacing w:before="120" w:line="288" w:lineRule="atLeast"/>
      <w:ind w:right="284" w:firstLine="709"/>
      <w:jc w:val="both"/>
    </w:pPr>
  </w:style>
  <w:style w:type="paragraph" w:customStyle="1" w:styleId="paragraphe">
    <w:name w:val="paragraphe"/>
    <w:basedOn w:val="Normal"/>
    <w:rsid w:val="00F05405"/>
    <w:pPr>
      <w:spacing w:before="120"/>
      <w:jc w:val="both"/>
    </w:pPr>
    <w:rPr>
      <w:sz w:val="22"/>
      <w:szCs w:val="22"/>
    </w:rPr>
  </w:style>
  <w:style w:type="character" w:customStyle="1" w:styleId="Emphaseple2">
    <w:name w:val="Emphase pâle2"/>
    <w:aliases w:val="Annexe"/>
    <w:uiPriority w:val="19"/>
    <w:qFormat/>
    <w:rsid w:val="00F054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0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5405"/>
    <w:pPr>
      <w:tabs>
        <w:tab w:val="center" w:pos="4536"/>
        <w:tab w:val="right" w:pos="9072"/>
      </w:tabs>
    </w:pPr>
  </w:style>
  <w:style w:type="character" w:customStyle="1" w:styleId="En-tteCar">
    <w:name w:val="En-tête Car"/>
    <w:basedOn w:val="Policepardfaut"/>
    <w:link w:val="En-tte"/>
    <w:uiPriority w:val="99"/>
    <w:rsid w:val="00F05405"/>
    <w:rPr>
      <w:rFonts w:ascii="Times New Roman" w:eastAsia="Times New Roman" w:hAnsi="Times New Roman" w:cs="Times New Roman"/>
      <w:sz w:val="24"/>
      <w:szCs w:val="24"/>
      <w:lang w:eastAsia="fr-FR"/>
    </w:rPr>
  </w:style>
  <w:style w:type="character" w:customStyle="1" w:styleId="CorpsdetexteCar">
    <w:name w:val="Corps de texte Car"/>
    <w:aliases w:val="bt Car1,bt wide Car1"/>
    <w:basedOn w:val="Policepardfaut"/>
    <w:link w:val="Corpsdetexte"/>
    <w:semiHidden/>
    <w:locked/>
    <w:rsid w:val="00F05405"/>
    <w:rPr>
      <w:sz w:val="24"/>
      <w:szCs w:val="24"/>
    </w:rPr>
  </w:style>
  <w:style w:type="paragraph" w:styleId="Corpsdetexte">
    <w:name w:val="Body Text"/>
    <w:aliases w:val="bt,bt wide"/>
    <w:basedOn w:val="Normal"/>
    <w:link w:val="CorpsdetexteCar"/>
    <w:semiHidden/>
    <w:unhideWhenUsed/>
    <w:rsid w:val="00F05405"/>
    <w:pPr>
      <w:jc w:val="both"/>
    </w:pPr>
    <w:rPr>
      <w:rFonts w:asciiTheme="minorHAnsi" w:eastAsiaTheme="minorHAnsi" w:hAnsiTheme="minorHAnsi" w:cstheme="minorBidi"/>
      <w:lang w:eastAsia="en-US"/>
    </w:rPr>
  </w:style>
  <w:style w:type="character" w:customStyle="1" w:styleId="CorpsdetexteCar1">
    <w:name w:val="Corps de texte Car1"/>
    <w:basedOn w:val="Policepardfaut"/>
    <w:uiPriority w:val="99"/>
    <w:semiHidden/>
    <w:rsid w:val="00F05405"/>
    <w:rPr>
      <w:rFonts w:ascii="Times New Roman" w:eastAsia="Times New Roman" w:hAnsi="Times New Roman" w:cs="Times New Roman"/>
      <w:sz w:val="24"/>
      <w:szCs w:val="24"/>
      <w:lang w:eastAsia="fr-FR"/>
    </w:rPr>
  </w:style>
  <w:style w:type="paragraph" w:customStyle="1" w:styleId="Texte">
    <w:name w:val="Texte"/>
    <w:basedOn w:val="Normal"/>
    <w:rsid w:val="00F05405"/>
    <w:pPr>
      <w:spacing w:before="120" w:line="288" w:lineRule="atLeast"/>
      <w:ind w:right="284" w:firstLine="709"/>
      <w:jc w:val="both"/>
    </w:pPr>
  </w:style>
  <w:style w:type="paragraph" w:customStyle="1" w:styleId="paragraphe">
    <w:name w:val="paragraphe"/>
    <w:basedOn w:val="Normal"/>
    <w:rsid w:val="00F05405"/>
    <w:pPr>
      <w:spacing w:before="120"/>
      <w:jc w:val="both"/>
    </w:pPr>
    <w:rPr>
      <w:sz w:val="22"/>
      <w:szCs w:val="22"/>
    </w:rPr>
  </w:style>
  <w:style w:type="character" w:customStyle="1" w:styleId="Emphaseple2">
    <w:name w:val="Emphase pâle2"/>
    <w:aliases w:val="Annexe"/>
    <w:uiPriority w:val="19"/>
    <w:qFormat/>
    <w:rsid w:val="00F05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1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91F0AE1D.dotm</Template>
  <TotalTime>1</TotalTime>
  <Pages>2</Pages>
  <Words>402</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COMMISSION DE REGULATION DE L'ENERGIE</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Emmanuel</dc:creator>
  <cp:lastModifiedBy>Rodriguez Emmanuel</cp:lastModifiedBy>
  <cp:revision>1</cp:revision>
  <dcterms:created xsi:type="dcterms:W3CDTF">2016-03-16T17:08:00Z</dcterms:created>
  <dcterms:modified xsi:type="dcterms:W3CDTF">2016-03-16T17:09:00Z</dcterms:modified>
</cp:coreProperties>
</file>